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6" w:rsidRPr="001C2266" w:rsidRDefault="00B64A56" w:rsidP="00B64A56">
      <w:pPr>
        <w:spacing w:after="120" w:line="240" w:lineRule="auto"/>
        <w:ind w:left="5387"/>
        <w:jc w:val="both"/>
        <w:rPr>
          <w:rFonts w:ascii="Times New Roman" w:hAnsi="Times New Roman"/>
          <w:color w:val="000000"/>
        </w:rPr>
      </w:pPr>
      <w:r w:rsidRPr="001C2266">
        <w:rPr>
          <w:rFonts w:ascii="Times New Roman" w:hAnsi="Times New Roman"/>
          <w:color w:val="000000"/>
        </w:rPr>
        <w:t xml:space="preserve">Приложение №1 к Извещению о проведении аукциона в электронной форме </w:t>
      </w:r>
    </w:p>
    <w:p w:rsidR="00B64A56" w:rsidRPr="001C2266" w:rsidRDefault="00B64A56" w:rsidP="00B64A56">
      <w:pPr>
        <w:spacing w:after="120" w:line="240" w:lineRule="auto"/>
        <w:ind w:left="5387"/>
        <w:jc w:val="both"/>
        <w:rPr>
          <w:rFonts w:ascii="Times New Roman" w:hAnsi="Times New Roman"/>
          <w:color w:val="000000"/>
        </w:rPr>
      </w:pPr>
    </w:p>
    <w:p w:rsidR="00B64A56" w:rsidRPr="001C2266" w:rsidRDefault="00B64A56" w:rsidP="00B64A56">
      <w:pPr>
        <w:spacing w:after="0" w:line="240" w:lineRule="auto"/>
        <w:ind w:left="4962" w:right="140"/>
        <w:jc w:val="both"/>
        <w:rPr>
          <w:rFonts w:ascii="Times New Roman" w:hAnsi="Times New Roman"/>
          <w:color w:val="000000"/>
        </w:rPr>
      </w:pPr>
    </w:p>
    <w:p w:rsidR="00B64A56" w:rsidRPr="001C2266" w:rsidRDefault="00B64A56" w:rsidP="00B64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en-US"/>
        </w:rPr>
      </w:pPr>
      <w:r w:rsidRPr="001C2266">
        <w:rPr>
          <w:rFonts w:ascii="Times New Roman" w:hAnsi="Times New Roman"/>
          <w:color w:val="000000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64A56" w:rsidRPr="001C2266" w:rsidRDefault="00B64A56" w:rsidP="00B64A56">
      <w:pPr>
        <w:spacing w:after="0" w:line="240" w:lineRule="auto"/>
        <w:ind w:left="4962" w:right="140"/>
        <w:jc w:val="center"/>
        <w:rPr>
          <w:rFonts w:ascii="Times New Roman" w:hAnsi="Times New Roman"/>
          <w:color w:val="000000"/>
        </w:rPr>
      </w:pPr>
    </w:p>
    <w:p w:rsidR="00B64A56" w:rsidRPr="005151EA" w:rsidRDefault="00B64A56" w:rsidP="00B64A56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B64A56" w:rsidRPr="005151EA" w:rsidRDefault="00B64A56" w:rsidP="00B64A5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5151EA">
        <w:rPr>
          <w:rFonts w:ascii="Times New Roman" w:hAnsi="Times New Roman"/>
          <w:b/>
          <w:lang w:val="x-none" w:eastAsia="en-US"/>
        </w:rPr>
        <w:t>З</w:t>
      </w:r>
      <w:r w:rsidRPr="005151EA">
        <w:rPr>
          <w:rFonts w:ascii="Times New Roman" w:hAnsi="Times New Roman"/>
          <w:b/>
          <w:lang w:eastAsia="en-US"/>
        </w:rPr>
        <w:t xml:space="preserve">аявка </w:t>
      </w:r>
      <w:r w:rsidRPr="005151E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5151EA">
        <w:rPr>
          <w:rFonts w:ascii="Times New Roman" w:hAnsi="Times New Roman"/>
          <w:b/>
          <w:lang w:eastAsia="en-US"/>
        </w:rPr>
        <w:t xml:space="preserve">электронном </w:t>
      </w:r>
      <w:r w:rsidRPr="005151E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B64A56" w:rsidRPr="005151EA" w:rsidRDefault="00B64A56" w:rsidP="00B64A56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B64A56" w:rsidRPr="005151EA" w:rsidRDefault="00B64A56" w:rsidP="00B64A5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151E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bCs/>
          <w:lang w:eastAsia="x-none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5151E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5151E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51E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lang w:eastAsia="x-none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51E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5151E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lang w:eastAsia="x-none"/>
        </w:rPr>
        <w:t>_________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51E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151E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5151E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5151E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51E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  <w:r>
        <w:rPr>
          <w:rFonts w:ascii="Times New Roman" w:eastAsia="Times New Roman" w:hAnsi="Times New Roman"/>
          <w:lang w:eastAsia="x-none"/>
        </w:rPr>
        <w:t>________</w:t>
      </w:r>
    </w:p>
    <w:p w:rsidR="00B64A56" w:rsidRPr="005151EA" w:rsidRDefault="00B64A56" w:rsidP="00B64A5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151E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5151E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B64A56" w:rsidRPr="005151EA" w:rsidRDefault="00B64A56" w:rsidP="00B64A5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151E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bCs/>
          <w:lang w:eastAsia="x-none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5151E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5151E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5151E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в лице</w:t>
      </w: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51E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151E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5151E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5151E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lang w:eastAsia="x-none"/>
        </w:rPr>
        <w:t>________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51E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  <w:r>
        <w:rPr>
          <w:rFonts w:ascii="Times New Roman" w:eastAsia="Times New Roman" w:hAnsi="Times New Roman"/>
          <w:lang w:eastAsia="x-none"/>
        </w:rPr>
        <w:t>________</w:t>
      </w:r>
    </w:p>
    <w:p w:rsidR="00B64A56" w:rsidRPr="005151EA" w:rsidRDefault="00B64A56" w:rsidP="00B64A5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151E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64A56" w:rsidRDefault="00B64A56" w:rsidP="00B64A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5151EA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356C32">
        <w:rPr>
          <w:rFonts w:ascii="Times New Roman" w:hAnsi="Times New Roman"/>
          <w:b/>
          <w:lang w:eastAsia="en-US"/>
        </w:rPr>
        <w:t>аукциона по Лоту</w:t>
      </w:r>
      <w:r>
        <w:rPr>
          <w:rFonts w:ascii="Times New Roman" w:hAnsi="Times New Roman"/>
          <w:lang w:eastAsia="en-US"/>
        </w:rPr>
        <w:t xml:space="preserve">: 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F11643">
        <w:rPr>
          <w:rFonts w:ascii="Times New Roman" w:hAnsi="Times New Roman"/>
          <w:b/>
          <w:bCs/>
          <w:lang w:eastAsia="en-US"/>
        </w:rPr>
        <w:t>право на заключение договора аренды земельного участка с кадастровым номером 48:20:0012503:1720, площадью 178 кв. м, категория земель – земли населенных пунктов, вид</w:t>
      </w:r>
      <w:r>
        <w:rPr>
          <w:rFonts w:ascii="Times New Roman" w:hAnsi="Times New Roman"/>
          <w:b/>
          <w:bCs/>
          <w:lang w:eastAsia="en-US"/>
        </w:rPr>
        <w:t>ы</w:t>
      </w:r>
      <w:r w:rsidRPr="00F11643">
        <w:rPr>
          <w:rFonts w:ascii="Times New Roman" w:hAnsi="Times New Roman"/>
          <w:b/>
          <w:bCs/>
          <w:lang w:eastAsia="en-US"/>
        </w:rPr>
        <w:t xml:space="preserve"> разрешенного использования – для здания гаража. Местоположение: Российская Федерация, Липецкая область, г. Липецк, ул. Гагарина (на земельном участке имеются деревья. Земельные участки с кадастровыми номерами 48:20:0012503:1720, 48:20:0012503:1719 огорожены общим забором)</w:t>
      </w:r>
      <w:r w:rsidRPr="005151E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B64A56" w:rsidRPr="005151EA" w:rsidRDefault="00B64A56" w:rsidP="00B64A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5151EA">
        <w:rPr>
          <w:rFonts w:ascii="Times New Roman" w:eastAsia="Times New Roman" w:hAnsi="Times New Roman"/>
          <w:lang w:eastAsia="x-none"/>
        </w:rPr>
        <w:t xml:space="preserve"> </w:t>
      </w: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5151E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5151E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5151E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5151E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5151E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5151EA">
        <w:rPr>
          <w:rFonts w:ascii="Times New Roman" w:eastAsia="Times New Roman" w:hAnsi="Times New Roman"/>
          <w:b/>
          <w:lang w:eastAsia="x-none"/>
        </w:rPr>
        <w:t xml:space="preserve">. «____»___________2024 </w:t>
      </w:r>
      <w:r w:rsidRPr="005151E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5151E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5151E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5151E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151EA">
        <w:rPr>
          <w:rFonts w:ascii="Times New Roman" w:eastAsia="Times New Roman" w:hAnsi="Times New Roman"/>
          <w:lang w:eastAsia="x-none"/>
        </w:rPr>
        <w:t xml:space="preserve">. Заявитель </w:t>
      </w:r>
      <w:r w:rsidRPr="005151E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B64A56" w:rsidRPr="005151EA" w:rsidRDefault="00B64A56" w:rsidP="00B64A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64A56" w:rsidRPr="005151EA" w:rsidRDefault="00B64A56" w:rsidP="00B64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5151EA">
        <w:rPr>
          <w:rFonts w:ascii="Times New Roman" w:hAnsi="Times New Roman"/>
          <w:u w:val="single"/>
          <w:lang w:eastAsia="en-US"/>
        </w:rPr>
        <w:t>_______________________________</w:t>
      </w:r>
      <w:r w:rsidRPr="005151EA">
        <w:rPr>
          <w:rFonts w:ascii="Times New Roman" w:hAnsi="Times New Roman"/>
          <w:lang w:eastAsia="en-US"/>
        </w:rPr>
        <w:t>руб.</w:t>
      </w:r>
      <w:r w:rsidRPr="005151EA">
        <w:rPr>
          <w:rFonts w:ascii="Times New Roman" w:hAnsi="Times New Roman"/>
          <w:u w:val="single"/>
          <w:lang w:eastAsia="en-US"/>
        </w:rPr>
        <w:t xml:space="preserve"> _________ </w:t>
      </w:r>
      <w:r w:rsidRPr="005151EA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</w:t>
      </w:r>
      <w:r w:rsidRPr="005151EA">
        <w:t xml:space="preserve"> </w:t>
      </w:r>
      <w:r w:rsidRPr="005151EA">
        <w:rPr>
          <w:rFonts w:ascii="Times New Roman" w:hAnsi="Times New Roman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B64A56" w:rsidRPr="005151EA" w:rsidRDefault="00B64A56" w:rsidP="00B64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B64A56" w:rsidRPr="005151EA" w:rsidRDefault="00B64A56" w:rsidP="00B64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151E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5151E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151EA">
        <w:rPr>
          <w:rFonts w:ascii="Times New Roman" w:eastAsia="Times New Roman" w:hAnsi="Times New Roman"/>
          <w:lang w:eastAsia="ar-SA"/>
        </w:rPr>
        <w:t>.</w:t>
      </w:r>
    </w:p>
    <w:p w:rsidR="00B64A56" w:rsidRPr="005151EA" w:rsidRDefault="00B64A56" w:rsidP="00B64A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5151E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151E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5151EA">
        <w:rPr>
          <w:rFonts w:ascii="Times New Roman" w:hAnsi="Times New Roman"/>
          <w:b/>
          <w:lang w:eastAsia="en-US"/>
        </w:rPr>
        <w:t xml:space="preserve"> </w:t>
      </w:r>
      <w:r w:rsidRPr="005151E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5151EA">
        <w:rPr>
          <w:rFonts w:ascii="Times New Roman" w:eastAsia="Times New Roman" w:hAnsi="Times New Roman"/>
          <w:lang w:eastAsia="ar-SA"/>
        </w:rPr>
        <w:t>)</w:t>
      </w:r>
      <w:r w:rsidRPr="005151EA">
        <w:rPr>
          <w:rFonts w:ascii="Times New Roman" w:hAnsi="Times New Roman"/>
          <w:b/>
          <w:lang w:eastAsia="en-US"/>
        </w:rPr>
        <w:t xml:space="preserve"> </w:t>
      </w:r>
      <w:r w:rsidRPr="005151E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64A56" w:rsidRPr="005151EA" w:rsidRDefault="00B64A56" w:rsidP="00B64A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B64A56" w:rsidRPr="005151EA" w:rsidRDefault="00B64A56" w:rsidP="00B64A5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5151E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64A56" w:rsidRPr="005151EA" w:rsidRDefault="00B64A56" w:rsidP="00B64A5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B64A56" w:rsidRPr="005151EA" w:rsidRDefault="00B64A56" w:rsidP="00B64A5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151E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64A56" w:rsidRPr="005151EA" w:rsidRDefault="00B64A56" w:rsidP="00B64A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64A56" w:rsidRPr="005151EA" w:rsidRDefault="00B64A56" w:rsidP="00B64A5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5151E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B64A56" w:rsidRPr="005151EA" w:rsidRDefault="00B64A56" w:rsidP="00B64A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64A56" w:rsidRPr="005151EA" w:rsidRDefault="00B64A56" w:rsidP="00B64A5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  <w:r>
        <w:rPr>
          <w:rFonts w:ascii="Times New Roman" w:hAnsi="Times New Roman"/>
          <w:lang w:eastAsia="en-US"/>
        </w:rPr>
        <w:t>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5151E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5151EA">
        <w:rPr>
          <w:rFonts w:ascii="Times New Roman" w:hAnsi="Times New Roman"/>
          <w:lang w:eastAsia="en-US"/>
        </w:rPr>
        <w:t xml:space="preserve"> 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  <w:r>
        <w:rPr>
          <w:rFonts w:ascii="Times New Roman" w:hAnsi="Times New Roman"/>
          <w:lang w:eastAsia="en-US"/>
        </w:rPr>
        <w:t>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5151EA">
        <w:rPr>
          <w:rFonts w:ascii="Times New Roman" w:hAnsi="Times New Roman"/>
          <w:lang w:eastAsia="en-US"/>
        </w:rPr>
        <w:t>ИНН)_</w:t>
      </w:r>
      <w:proofErr w:type="gramEnd"/>
      <w:r w:rsidRPr="005151EA">
        <w:rPr>
          <w:rFonts w:ascii="Times New Roman" w:hAnsi="Times New Roman"/>
          <w:lang w:eastAsia="en-US"/>
        </w:rPr>
        <w:t>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  <w:r>
        <w:rPr>
          <w:rFonts w:ascii="Times New Roman" w:hAnsi="Times New Roman"/>
          <w:lang w:eastAsia="en-US"/>
        </w:rPr>
        <w:t>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5151EA">
        <w:rPr>
          <w:rFonts w:ascii="Times New Roman" w:hAnsi="Times New Roman"/>
          <w:b/>
          <w:lang w:eastAsia="en-US"/>
        </w:rPr>
        <w:t>задатка</w:t>
      </w:r>
      <w:r w:rsidRPr="005151EA">
        <w:rPr>
          <w:rFonts w:ascii="Times New Roman" w:hAnsi="Times New Roman"/>
          <w:lang w:eastAsia="en-US"/>
        </w:rPr>
        <w:t>:_</w:t>
      </w:r>
      <w:proofErr w:type="gramEnd"/>
      <w:r w:rsidRPr="005151EA">
        <w:rPr>
          <w:rFonts w:ascii="Times New Roman" w:hAnsi="Times New Roman"/>
          <w:lang w:eastAsia="en-US"/>
        </w:rPr>
        <w:t>___________________________________</w:t>
      </w:r>
      <w:r>
        <w:rPr>
          <w:rFonts w:ascii="Times New Roman" w:hAnsi="Times New Roman"/>
          <w:lang w:eastAsia="en-US"/>
        </w:rPr>
        <w:t>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</w:p>
    <w:p w:rsidR="00B64A56" w:rsidRPr="005151EA" w:rsidRDefault="00B64A56" w:rsidP="00B64A56">
      <w:pPr>
        <w:spacing w:after="0" w:line="240" w:lineRule="auto"/>
        <w:rPr>
          <w:rFonts w:ascii="Times New Roman" w:hAnsi="Times New Roman"/>
          <w:lang w:eastAsia="en-US"/>
        </w:rPr>
      </w:pPr>
    </w:p>
    <w:p w:rsidR="00B64A56" w:rsidRPr="005151EA" w:rsidRDefault="00B64A56" w:rsidP="00B64A56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64A56" w:rsidRPr="005151EA" w:rsidRDefault="00B64A56" w:rsidP="00B64A5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64A56" w:rsidRPr="005151EA" w:rsidRDefault="00B64A56" w:rsidP="00B64A5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64A56" w:rsidRPr="005151EA" w:rsidRDefault="00B64A56" w:rsidP="00B64A5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64A56" w:rsidRPr="005151EA" w:rsidRDefault="00B64A56" w:rsidP="00B64A56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B64A56" w:rsidRPr="005151EA" w:rsidRDefault="00B64A56" w:rsidP="00B64A56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5151E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5151EA">
        <w:rPr>
          <w:rFonts w:ascii="Times New Roman" w:eastAsia="Times New Roman" w:hAnsi="Times New Roman"/>
          <w:u w:val="single"/>
          <w:lang w:eastAsia="x-none"/>
        </w:rPr>
        <w:t>___</w:t>
      </w:r>
      <w:r w:rsidRPr="005151E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5151EA">
        <w:rPr>
          <w:rFonts w:ascii="Times New Roman" w:eastAsia="Times New Roman" w:hAnsi="Times New Roman"/>
          <w:u w:val="single"/>
          <w:lang w:eastAsia="x-none"/>
        </w:rPr>
        <w:t>___</w:t>
      </w:r>
      <w:r w:rsidRPr="005151EA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5151EA">
        <w:rPr>
          <w:rFonts w:ascii="Times New Roman" w:eastAsia="Times New Roman" w:hAnsi="Times New Roman"/>
          <w:u w:val="single"/>
          <w:lang w:eastAsia="x-none"/>
        </w:rPr>
        <w:t>_________</w:t>
      </w:r>
      <w:r w:rsidRPr="005151EA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B64A56" w:rsidRPr="005151EA" w:rsidRDefault="00B64A56" w:rsidP="00B64A5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5151E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B64A56" w:rsidRPr="005151EA" w:rsidRDefault="00B64A56" w:rsidP="00B64A5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5151EA">
        <w:rPr>
          <w:rFonts w:ascii="Times New Roman" w:eastAsia="Times New Roman" w:hAnsi="Times New Roman"/>
          <w:i/>
          <w:lang w:eastAsia="x-none"/>
        </w:rPr>
        <w:t>(</w:t>
      </w:r>
      <w:r w:rsidRPr="005151E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B64A56" w:rsidRPr="001C2266" w:rsidRDefault="00B64A56" w:rsidP="00B64A56">
      <w:pPr>
        <w:spacing w:after="0" w:line="240" w:lineRule="auto"/>
        <w:ind w:left="4820"/>
        <w:jc w:val="right"/>
        <w:rPr>
          <w:rFonts w:ascii="Times New Roman" w:eastAsia="Times New Roman" w:hAnsi="Times New Roman"/>
          <w:color w:val="000000"/>
          <w:lang w:val="x-none" w:eastAsia="x-none"/>
        </w:rPr>
      </w:pPr>
    </w:p>
    <w:p w:rsidR="00B64A56" w:rsidRPr="001C2266" w:rsidRDefault="00B64A56" w:rsidP="00B64A56">
      <w:pPr>
        <w:spacing w:after="0" w:line="240" w:lineRule="auto"/>
        <w:jc w:val="right"/>
        <w:rPr>
          <w:noProof/>
          <w:color w:val="000000"/>
        </w:rPr>
      </w:pPr>
    </w:p>
    <w:p w:rsidR="00B64A56" w:rsidRPr="001C2266" w:rsidRDefault="00B64A56" w:rsidP="00B64A56">
      <w:pPr>
        <w:spacing w:after="0" w:line="240" w:lineRule="auto"/>
        <w:jc w:val="right"/>
        <w:rPr>
          <w:noProof/>
          <w:color w:val="000000"/>
        </w:rPr>
      </w:pPr>
    </w:p>
    <w:p w:rsidR="00871AA8" w:rsidRDefault="00871AA8"/>
    <w:sectPr w:rsidR="00871AA8" w:rsidSect="00B64A56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6"/>
    <w:rsid w:val="00871AA8"/>
    <w:rsid w:val="00B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FCCAC-B01D-489D-8009-87E8D22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5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4A5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2024-05-16T07:15:00Z</dcterms:created>
  <dcterms:modified xsi:type="dcterms:W3CDTF">2024-05-16T07:19:00Z</dcterms:modified>
</cp:coreProperties>
</file>